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05" w:rsidRPr="000A7CBA" w:rsidRDefault="000A7CBA" w:rsidP="000A7CBA">
      <w:pPr>
        <w:pStyle w:val="BodyText"/>
        <w:spacing w:line="288" w:lineRule="auto"/>
        <w:ind w:firstLine="720"/>
        <w:jc w:val="center"/>
        <w:rPr>
          <w:b/>
          <w:color w:val="000000"/>
          <w:sz w:val="28"/>
          <w:szCs w:val="28"/>
        </w:rPr>
      </w:pPr>
      <w:r w:rsidRPr="000A7CBA">
        <w:rPr>
          <w:b/>
          <w:color w:val="000000"/>
          <w:sz w:val="28"/>
          <w:szCs w:val="28"/>
        </w:rPr>
        <w:t>THÔNG BÁO</w:t>
      </w:r>
    </w:p>
    <w:p w:rsidR="000A7CBA" w:rsidRPr="000A7CBA" w:rsidRDefault="000A7CBA" w:rsidP="000A7CBA">
      <w:pPr>
        <w:pStyle w:val="BodyText"/>
        <w:spacing w:line="288" w:lineRule="auto"/>
        <w:ind w:firstLine="720"/>
        <w:jc w:val="center"/>
        <w:rPr>
          <w:b/>
          <w:color w:val="000000"/>
          <w:sz w:val="28"/>
          <w:szCs w:val="28"/>
        </w:rPr>
      </w:pPr>
      <w:r w:rsidRPr="000A7CBA">
        <w:rPr>
          <w:b/>
          <w:color w:val="000000"/>
          <w:sz w:val="28"/>
          <w:szCs w:val="28"/>
        </w:rPr>
        <w:t>Về việc góp ý vào dự thảo Quy chế thực hiện dân chủ cơ sở tại phường Nam Hồng</w:t>
      </w:r>
    </w:p>
    <w:p w:rsidR="000B1005" w:rsidRPr="00D059AA" w:rsidRDefault="000B1005" w:rsidP="000B1005">
      <w:pPr>
        <w:pStyle w:val="BodyText"/>
        <w:spacing w:line="288" w:lineRule="auto"/>
        <w:ind w:firstLine="720"/>
        <w:jc w:val="both"/>
        <w:rPr>
          <w:sz w:val="28"/>
          <w:szCs w:val="28"/>
        </w:rPr>
      </w:pPr>
      <w:r w:rsidRPr="00D059AA">
        <w:rPr>
          <w:color w:val="000000"/>
          <w:sz w:val="28"/>
          <w:szCs w:val="28"/>
        </w:rPr>
        <w:t>Luật Thực hiện dân chủ ở cơ sở đã được Quốc hội nước Cộng hoà xã hội chủ nghĩa Việt Nam khóa XV thông qua tại Kỳ họp thứ 4, ngày 10/11/2022. Luật có hiệu lực thi hành kể từ ngày 01/7/2023.</w:t>
      </w:r>
    </w:p>
    <w:p w:rsidR="000A7CBA" w:rsidRDefault="000B1005" w:rsidP="000B1005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D059AA">
        <w:rPr>
          <w:color w:val="000000"/>
          <w:sz w:val="28"/>
          <w:szCs w:val="28"/>
        </w:rPr>
        <w:t xml:space="preserve">Để đảm bảo Luật Thực hiện dân chủ ở cơ sở trên địa bàn phường Nam Hồng có hiệu lực thi hành </w:t>
      </w:r>
      <w:r w:rsidR="000A7CBA">
        <w:rPr>
          <w:color w:val="000000"/>
          <w:sz w:val="28"/>
          <w:szCs w:val="28"/>
        </w:rPr>
        <w:t>ủy ban nhân dân phường đã</w:t>
      </w:r>
      <w:r w:rsidRPr="00D059AA">
        <w:rPr>
          <w:color w:val="000000"/>
          <w:sz w:val="28"/>
          <w:szCs w:val="28"/>
        </w:rPr>
        <w:t xml:space="preserve"> xây </w:t>
      </w:r>
      <w:r w:rsidR="000A7CBA">
        <w:rPr>
          <w:color w:val="000000"/>
          <w:sz w:val="28"/>
          <w:szCs w:val="28"/>
        </w:rPr>
        <w:t>dựng</w:t>
      </w:r>
      <w:r w:rsidRPr="00D059AA">
        <w:rPr>
          <w:color w:val="000000"/>
          <w:sz w:val="28"/>
          <w:szCs w:val="28"/>
        </w:rPr>
        <w:t xml:space="preserve"> dự thảo Quy chế thực hiện dân chủ ở phường </w:t>
      </w:r>
      <w:r w:rsidR="00DA0A13" w:rsidRPr="00D059AA">
        <w:rPr>
          <w:color w:val="000000"/>
          <w:sz w:val="28"/>
          <w:szCs w:val="28"/>
        </w:rPr>
        <w:t>Nam Hồng</w:t>
      </w:r>
      <w:r w:rsidRPr="00D059AA">
        <w:rPr>
          <w:color w:val="000000"/>
          <w:sz w:val="28"/>
          <w:szCs w:val="28"/>
        </w:rPr>
        <w:t xml:space="preserve"> </w:t>
      </w:r>
    </w:p>
    <w:p w:rsidR="00A57A90" w:rsidRDefault="00DA0A13" w:rsidP="0027251B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D059AA">
        <w:rPr>
          <w:color w:val="000000"/>
          <w:sz w:val="28"/>
          <w:szCs w:val="28"/>
        </w:rPr>
        <w:t>Để</w:t>
      </w:r>
      <w:r w:rsidR="000B1005" w:rsidRPr="00D059AA">
        <w:rPr>
          <w:color w:val="000000"/>
          <w:sz w:val="28"/>
          <w:szCs w:val="28"/>
        </w:rPr>
        <w:t xml:space="preserve"> có đầy đủ căn cứ ban hành Quy chế và</w:t>
      </w:r>
      <w:r w:rsidR="009F339C" w:rsidRPr="00D059AA">
        <w:rPr>
          <w:color w:val="000000"/>
          <w:sz w:val="28"/>
          <w:szCs w:val="28"/>
        </w:rPr>
        <w:t xml:space="preserve"> để việc thực hiện dân chủ ở cơ sở đảm bảo, </w:t>
      </w:r>
      <w:r w:rsidR="000B1005" w:rsidRPr="00D059AA">
        <w:rPr>
          <w:color w:val="000000"/>
          <w:sz w:val="28"/>
          <w:szCs w:val="28"/>
        </w:rPr>
        <w:t xml:space="preserve">phù hợp với điều kiện thực tế của địa phương, </w:t>
      </w:r>
      <w:r w:rsidRPr="00D059AA">
        <w:rPr>
          <w:color w:val="000000"/>
          <w:sz w:val="28"/>
          <w:szCs w:val="28"/>
        </w:rPr>
        <w:t>UBND phường</w:t>
      </w:r>
      <w:r w:rsidR="000B1005" w:rsidRPr="00D059AA">
        <w:rPr>
          <w:color w:val="000000"/>
          <w:sz w:val="28"/>
          <w:szCs w:val="28"/>
        </w:rPr>
        <w:t xml:space="preserve"> đề nghị </w:t>
      </w:r>
      <w:r w:rsidR="0027251B">
        <w:rPr>
          <w:color w:val="000000"/>
          <w:sz w:val="28"/>
          <w:szCs w:val="28"/>
        </w:rPr>
        <w:t>toàn thể cán bộ, đảng viên và Nhân dân trên địa bàn nghiên cứu, đóng góp ý kiến vào Dự thảo Quy chế</w:t>
      </w:r>
      <w:r w:rsidR="00FC3746">
        <w:rPr>
          <w:color w:val="000000"/>
          <w:sz w:val="28"/>
          <w:szCs w:val="28"/>
        </w:rPr>
        <w:t xml:space="preserve"> đã được đăng tải trên trang TTĐT của phường tại địa chỉ “namhong.hatinh.gov.vn” và được niêm yết tại trụ sở UBND phường, tại các nhà Văn hóa TDP</w:t>
      </w:r>
      <w:r w:rsidR="0027251B">
        <w:rPr>
          <w:color w:val="000000"/>
          <w:sz w:val="28"/>
          <w:szCs w:val="28"/>
        </w:rPr>
        <w:t xml:space="preserve">. Mọi ý kiến đóng góp xin gửi về UBND phường qua đc Trần Thị Quyên – Công chức </w:t>
      </w:r>
      <w:r w:rsidR="00FC3746">
        <w:rPr>
          <w:color w:val="000000"/>
          <w:sz w:val="28"/>
          <w:szCs w:val="28"/>
        </w:rPr>
        <w:t>Văn phòng thống kê</w:t>
      </w:r>
      <w:r w:rsidR="0027251B">
        <w:rPr>
          <w:color w:val="000000"/>
          <w:sz w:val="28"/>
          <w:szCs w:val="28"/>
        </w:rPr>
        <w:t xml:space="preserve"> hoặc gửi về UBMTTQ phường qua đc Trần Thị Lệ Hằng – Chủ tịch UBMTTQ phường.</w:t>
      </w:r>
    </w:p>
    <w:p w:rsidR="00FC3746" w:rsidRDefault="00FC3746" w:rsidP="0027251B">
      <w:pPr>
        <w:pStyle w:val="BodyTex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Rất mong nhận được nhiều ý kiến đóng góp của các đc cán bộ đảng viên và bà con Nhân dân.</w:t>
      </w:r>
      <w:bookmarkStart w:id="0" w:name="_GoBack"/>
      <w:bookmarkEnd w:id="0"/>
    </w:p>
    <w:p w:rsidR="00FC3746" w:rsidRPr="005050DD" w:rsidRDefault="00FC3746" w:rsidP="0027251B">
      <w:pPr>
        <w:pStyle w:val="BodyText"/>
        <w:ind w:firstLine="720"/>
        <w:jc w:val="both"/>
        <w:rPr>
          <w:sz w:val="2"/>
          <w:szCs w:val="28"/>
          <w:highlight w:val="white"/>
        </w:rPr>
      </w:pPr>
    </w:p>
    <w:p w:rsidR="00A57A90" w:rsidRPr="00205BCD" w:rsidRDefault="00A57A90" w:rsidP="00553714">
      <w:pPr>
        <w:spacing w:before="80" w:after="0" w:line="240" w:lineRule="auto"/>
        <w:ind w:firstLine="567"/>
        <w:rPr>
          <w:sz w:val="2"/>
          <w:highlight w:val="white"/>
        </w:rPr>
      </w:pPr>
    </w:p>
    <w:sectPr w:rsidR="00A57A90" w:rsidRPr="00205BCD" w:rsidSect="00B3512D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01" w:rsidRDefault="00830D01">
      <w:r>
        <w:separator/>
      </w:r>
    </w:p>
  </w:endnote>
  <w:endnote w:type="continuationSeparator" w:id="0">
    <w:p w:rsidR="00830D01" w:rsidRDefault="0083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01" w:rsidRDefault="00830D01">
      <w:r>
        <w:separator/>
      </w:r>
    </w:p>
  </w:footnote>
  <w:footnote w:type="continuationSeparator" w:id="0">
    <w:p w:rsidR="00830D01" w:rsidRDefault="0083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90" w:rsidRDefault="00A57A90" w:rsidP="008430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A90" w:rsidRDefault="00A57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90" w:rsidRDefault="00A57A90" w:rsidP="008430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CBA">
      <w:rPr>
        <w:rStyle w:val="PageNumber"/>
        <w:noProof/>
      </w:rPr>
      <w:t>2</w:t>
    </w:r>
    <w:r>
      <w:rPr>
        <w:rStyle w:val="PageNumber"/>
      </w:rPr>
      <w:fldChar w:fldCharType="end"/>
    </w:r>
  </w:p>
  <w:p w:rsidR="00A57A90" w:rsidRDefault="00A57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4A2"/>
    <w:multiLevelType w:val="multilevel"/>
    <w:tmpl w:val="D6980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03DD2"/>
    <w:multiLevelType w:val="hybridMultilevel"/>
    <w:tmpl w:val="01A2DB2C"/>
    <w:lvl w:ilvl="0" w:tplc="AEB4D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B3DD1"/>
    <w:multiLevelType w:val="multilevel"/>
    <w:tmpl w:val="76225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45"/>
    <w:rsid w:val="0001112E"/>
    <w:rsid w:val="00025347"/>
    <w:rsid w:val="00043ABA"/>
    <w:rsid w:val="000736ED"/>
    <w:rsid w:val="00096B99"/>
    <w:rsid w:val="000A0B7E"/>
    <w:rsid w:val="000A650E"/>
    <w:rsid w:val="000A766B"/>
    <w:rsid w:val="000A7CBA"/>
    <w:rsid w:val="000B1005"/>
    <w:rsid w:val="000B37AC"/>
    <w:rsid w:val="000B78F3"/>
    <w:rsid w:val="000B7B59"/>
    <w:rsid w:val="000C26E8"/>
    <w:rsid w:val="000D41C6"/>
    <w:rsid w:val="00106E49"/>
    <w:rsid w:val="00115A58"/>
    <w:rsid w:val="00116006"/>
    <w:rsid w:val="001608DB"/>
    <w:rsid w:val="001612E9"/>
    <w:rsid w:val="00196A47"/>
    <w:rsid w:val="00196E03"/>
    <w:rsid w:val="00203C6F"/>
    <w:rsid w:val="00205BCD"/>
    <w:rsid w:val="002303A8"/>
    <w:rsid w:val="0027251B"/>
    <w:rsid w:val="002A2C99"/>
    <w:rsid w:val="002C1827"/>
    <w:rsid w:val="002C32F5"/>
    <w:rsid w:val="002E604B"/>
    <w:rsid w:val="002F010E"/>
    <w:rsid w:val="003020D3"/>
    <w:rsid w:val="00313950"/>
    <w:rsid w:val="0033571B"/>
    <w:rsid w:val="00347659"/>
    <w:rsid w:val="00352212"/>
    <w:rsid w:val="003564BD"/>
    <w:rsid w:val="00357576"/>
    <w:rsid w:val="00397425"/>
    <w:rsid w:val="00397D08"/>
    <w:rsid w:val="003B13EE"/>
    <w:rsid w:val="003D0400"/>
    <w:rsid w:val="003D1901"/>
    <w:rsid w:val="003F3941"/>
    <w:rsid w:val="004023F9"/>
    <w:rsid w:val="00403733"/>
    <w:rsid w:val="00410EED"/>
    <w:rsid w:val="00462962"/>
    <w:rsid w:val="00474FFE"/>
    <w:rsid w:val="00477984"/>
    <w:rsid w:val="00485582"/>
    <w:rsid w:val="004A652B"/>
    <w:rsid w:val="004D3F48"/>
    <w:rsid w:val="004E3D53"/>
    <w:rsid w:val="00504D08"/>
    <w:rsid w:val="005050DD"/>
    <w:rsid w:val="00506F5A"/>
    <w:rsid w:val="00553714"/>
    <w:rsid w:val="0055435D"/>
    <w:rsid w:val="00555CEC"/>
    <w:rsid w:val="00585567"/>
    <w:rsid w:val="00585711"/>
    <w:rsid w:val="005B1AD1"/>
    <w:rsid w:val="005D25E9"/>
    <w:rsid w:val="005D34D2"/>
    <w:rsid w:val="005D585E"/>
    <w:rsid w:val="005D6351"/>
    <w:rsid w:val="005F15FE"/>
    <w:rsid w:val="006040C1"/>
    <w:rsid w:val="00671174"/>
    <w:rsid w:val="00675814"/>
    <w:rsid w:val="0068269D"/>
    <w:rsid w:val="006B2F75"/>
    <w:rsid w:val="006B6403"/>
    <w:rsid w:val="006F7870"/>
    <w:rsid w:val="006F7CB6"/>
    <w:rsid w:val="0070469D"/>
    <w:rsid w:val="00746CB1"/>
    <w:rsid w:val="007550F6"/>
    <w:rsid w:val="00764ACD"/>
    <w:rsid w:val="007702C5"/>
    <w:rsid w:val="007773EB"/>
    <w:rsid w:val="007A7A10"/>
    <w:rsid w:val="007B6876"/>
    <w:rsid w:val="007D1804"/>
    <w:rsid w:val="00805C53"/>
    <w:rsid w:val="00830D01"/>
    <w:rsid w:val="0084306B"/>
    <w:rsid w:val="00857595"/>
    <w:rsid w:val="00892804"/>
    <w:rsid w:val="00894E4D"/>
    <w:rsid w:val="008D0F7F"/>
    <w:rsid w:val="008F560F"/>
    <w:rsid w:val="008F5BA0"/>
    <w:rsid w:val="009339BC"/>
    <w:rsid w:val="00933BDD"/>
    <w:rsid w:val="0097217A"/>
    <w:rsid w:val="0098644A"/>
    <w:rsid w:val="009A2577"/>
    <w:rsid w:val="009B31EB"/>
    <w:rsid w:val="009F339C"/>
    <w:rsid w:val="00A14F34"/>
    <w:rsid w:val="00A17004"/>
    <w:rsid w:val="00A23A45"/>
    <w:rsid w:val="00A57A90"/>
    <w:rsid w:val="00A649F1"/>
    <w:rsid w:val="00A93610"/>
    <w:rsid w:val="00A95F5A"/>
    <w:rsid w:val="00AA6B22"/>
    <w:rsid w:val="00AB4D7F"/>
    <w:rsid w:val="00AC1B0D"/>
    <w:rsid w:val="00AE3B04"/>
    <w:rsid w:val="00AE72A8"/>
    <w:rsid w:val="00AF491B"/>
    <w:rsid w:val="00B0408E"/>
    <w:rsid w:val="00B3512D"/>
    <w:rsid w:val="00B418C6"/>
    <w:rsid w:val="00B45687"/>
    <w:rsid w:val="00B530C6"/>
    <w:rsid w:val="00B64F79"/>
    <w:rsid w:val="00B86727"/>
    <w:rsid w:val="00BB06F3"/>
    <w:rsid w:val="00BC7A56"/>
    <w:rsid w:val="00BD5594"/>
    <w:rsid w:val="00BE30CC"/>
    <w:rsid w:val="00BF1C1E"/>
    <w:rsid w:val="00C04609"/>
    <w:rsid w:val="00C21D20"/>
    <w:rsid w:val="00C42DAD"/>
    <w:rsid w:val="00C51003"/>
    <w:rsid w:val="00C71BEC"/>
    <w:rsid w:val="00C861F8"/>
    <w:rsid w:val="00CA7473"/>
    <w:rsid w:val="00CB5AFD"/>
    <w:rsid w:val="00CE00A0"/>
    <w:rsid w:val="00D059AA"/>
    <w:rsid w:val="00D43DC5"/>
    <w:rsid w:val="00D522D4"/>
    <w:rsid w:val="00D63AEB"/>
    <w:rsid w:val="00D709A0"/>
    <w:rsid w:val="00D7474A"/>
    <w:rsid w:val="00D7780A"/>
    <w:rsid w:val="00D805D9"/>
    <w:rsid w:val="00DA0A13"/>
    <w:rsid w:val="00DA0E5A"/>
    <w:rsid w:val="00DC6424"/>
    <w:rsid w:val="00E0159B"/>
    <w:rsid w:val="00E25926"/>
    <w:rsid w:val="00E26CD6"/>
    <w:rsid w:val="00E627C1"/>
    <w:rsid w:val="00E63AEB"/>
    <w:rsid w:val="00E758F2"/>
    <w:rsid w:val="00E94000"/>
    <w:rsid w:val="00EA0D82"/>
    <w:rsid w:val="00EC4404"/>
    <w:rsid w:val="00ED0DD5"/>
    <w:rsid w:val="00EF7DCC"/>
    <w:rsid w:val="00F027BA"/>
    <w:rsid w:val="00F10B5E"/>
    <w:rsid w:val="00F26A16"/>
    <w:rsid w:val="00F546EB"/>
    <w:rsid w:val="00F81590"/>
    <w:rsid w:val="00FB3561"/>
    <w:rsid w:val="00FB56CB"/>
    <w:rsid w:val="00FC3746"/>
    <w:rsid w:val="00FE5E3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45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3A45"/>
    <w:pPr>
      <w:ind w:left="720"/>
      <w:contextualSpacing/>
    </w:pPr>
  </w:style>
  <w:style w:type="paragraph" w:customStyle="1" w:styleId="Default">
    <w:name w:val="Default"/>
    <w:uiPriority w:val="99"/>
    <w:rsid w:val="00A23A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style21"/>
    <w:uiPriority w:val="99"/>
    <w:rsid w:val="00C71BEC"/>
    <w:rPr>
      <w:rFonts w:ascii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8430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A6935"/>
    <w:rPr>
      <w:sz w:val="28"/>
    </w:rPr>
  </w:style>
  <w:style w:type="character" w:styleId="PageNumber">
    <w:name w:val="page number"/>
    <w:uiPriority w:val="99"/>
    <w:rsid w:val="0084306B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C42DAD"/>
    <w:rPr>
      <w:rFonts w:eastAsia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C42DAD"/>
    <w:pPr>
      <w:widowControl w:val="0"/>
      <w:spacing w:after="100" w:line="293" w:lineRule="auto"/>
      <w:ind w:firstLine="400"/>
    </w:pPr>
    <w:rPr>
      <w:rFonts w:eastAsia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42DAD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45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3A45"/>
    <w:pPr>
      <w:ind w:left="720"/>
      <w:contextualSpacing/>
    </w:pPr>
  </w:style>
  <w:style w:type="paragraph" w:customStyle="1" w:styleId="Default">
    <w:name w:val="Default"/>
    <w:uiPriority w:val="99"/>
    <w:rsid w:val="00A23A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style21"/>
    <w:uiPriority w:val="99"/>
    <w:rsid w:val="00C71BEC"/>
    <w:rPr>
      <w:rFonts w:ascii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8430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A6935"/>
    <w:rPr>
      <w:sz w:val="28"/>
    </w:rPr>
  </w:style>
  <w:style w:type="character" w:styleId="PageNumber">
    <w:name w:val="page number"/>
    <w:uiPriority w:val="99"/>
    <w:rsid w:val="0084306B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C42DAD"/>
    <w:rPr>
      <w:rFonts w:eastAsia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C42DAD"/>
    <w:pPr>
      <w:widowControl w:val="0"/>
      <w:spacing w:after="100" w:line="293" w:lineRule="auto"/>
      <w:ind w:firstLine="400"/>
    </w:pPr>
    <w:rPr>
      <w:rFonts w:eastAsia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42DAD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AE6C0-2F7B-49B7-BFE3-55A0C38B02ED}"/>
</file>

<file path=customXml/itemProps2.xml><?xml version="1.0" encoding="utf-8"?>
<ds:datastoreItem xmlns:ds="http://schemas.openxmlformats.org/officeDocument/2006/customXml" ds:itemID="{7D051128-FDEF-40AF-B88A-2C731835488C}"/>
</file>

<file path=customXml/itemProps3.xml><?xml version="1.0" encoding="utf-8"?>
<ds:datastoreItem xmlns:ds="http://schemas.openxmlformats.org/officeDocument/2006/customXml" ds:itemID="{4206DAC1-5337-48FA-98E4-63D318D6B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MISS QUYEN</dc:creator>
  <cp:lastModifiedBy>Windows User</cp:lastModifiedBy>
  <cp:revision>31</cp:revision>
  <dcterms:created xsi:type="dcterms:W3CDTF">2023-03-22T10:20:00Z</dcterms:created>
  <dcterms:modified xsi:type="dcterms:W3CDTF">2023-09-15T02:08:00Z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